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C4B33"/>
          <w:sz w:val="44"/>
          <w:szCs w:val="44"/>
          <w:rtl/>
        </w:rPr>
        <w:t>רצועות האורך: מישור החוף, השפלה, אזור ההר ובקעת הירדן, ועמקי הרוחב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CC4B33"/>
          <w:sz w:val="24"/>
          <w:szCs w:val="24"/>
          <w:rtl/>
        </w:rPr>
        <w:t>דף סיכום: רצועות האורך ועמקי הרוחב של ישראל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4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C4B33"/>
          <w:sz w:val="28"/>
          <w:szCs w:val="28"/>
          <w:rtl/>
        </w:rPr>
        <w:t>◆ ארבע רצועות האורך (ממערב למזרח)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הרצועה</w:t>
            </w:r>
          </w:p>
        </w:tc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איך היא נראית?</w:t>
            </w:r>
          </w:p>
        </w:tc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נמוך ושטוח, ליד הים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 אביב, אשדוד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השפלה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גבעות נמוכות ועמקים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שדות וכרמים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אזור ההר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הרים גבוהים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ירושלים, הרי הגליל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בקעת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בקעה נמוכה מאוד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הכנרת, ים המלח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C4B33"/>
          <w:sz w:val="28"/>
          <w:szCs w:val="28"/>
          <w:rtl/>
        </w:rPr>
        <w:t>◆ עמקי הרוחב</w:t>
      </w:r>
    </w:p>
    <w:p>
      <w:pPr>
        <w:bidi/>
        <w:spacing w:before="0" w:after="40"/>
      </w:pPr>
      <w:r>
        <w:rPr>
          <w:rtl/>
        </w:rPr>
        <w:t>עמקים שחוצים את הארץ ממערב למזרח ומפרידים בין אזורי הר. האדמה בהם פורייה.</w:t>
      </w:r>
    </w:p>
    <w:p>
      <w:pPr>
        <w:bidi/>
        <w:spacing w:before="0" w:after="20"/>
      </w:pPr>
      <w:r>
        <w:rPr>
          <w:rtl/>
        </w:rPr>
        <w:t>1. עמק יזרעאל</w:t>
      </w:r>
    </w:p>
    <w:p>
      <w:pPr>
        <w:bidi/>
        <w:spacing w:before="0" w:after="20"/>
      </w:pPr>
      <w:r>
        <w:rPr>
          <w:rtl/>
        </w:rPr>
        <w:t>2. עמק זבולון</w:t>
      </w:r>
    </w:p>
    <w:p>
      <w:pPr>
        <w:bidi/>
        <w:spacing w:before="0" w:after="20"/>
      </w:pPr>
      <w:r>
        <w:rPr>
          <w:rtl/>
        </w:rPr>
        <w:t>3. בקעת באר שבע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C4B33"/>
          <w:sz w:val="28"/>
          <w:szCs w:val="28"/>
          <w:rtl/>
        </w:rPr>
        <w:t>◆ זכרו!</w:t>
      </w:r>
    </w:p>
    <w:p>
      <w:pPr>
        <w:bidi/>
        <w:spacing w:before="0" w:after="20"/>
      </w:pPr>
      <w:r>
        <w:rPr>
          <w:rtl/>
        </w:rPr>
        <w:t>1. רצועת אורך – לאורך הארץ, מצפון לדרום.</w:t>
      </w:r>
    </w:p>
    <w:p>
      <w:pPr>
        <w:bidi/>
        <w:spacing w:before="0" w:after="20"/>
      </w:pPr>
      <w:r>
        <w:rPr>
          <w:rtl/>
        </w:rPr>
        <w:t>2. עמק רוחב – לרוחב הארץ, ממערב למזרח.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לזכור את סדר הרצועות ממערב למזרח: מתחילים בים, עולים בגבעות אל ההר, ויורדים אל הבקעה.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באיזו רצועה נמצאת העיר נתניה, השוכנת על חוף הים? ___</w:t>
      </w:r>
    </w:p>
    <w:p>
      <w:pPr>
        <w:bidi/>
        <w:spacing w:before="0" w:after="20"/>
      </w:pPr>
      <w:r>
        <w:rPr>
          <w:rtl/>
        </w:rPr>
        <w:t>1. נתניה נמצאת ליד הים התיכון.</w:t>
      </w:r>
    </w:p>
    <w:p>
      <w:pPr>
        <w:bidi/>
        <w:spacing w:before="0" w:after="20"/>
      </w:pPr>
      <w:r>
        <w:rPr>
          <w:rtl/>
        </w:rPr>
        <w:t>2. הרצועה הנמוכה שלאורך הים היא מישור החוף.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מישור החוף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CC4B33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</w:pPr>
      <w:r>
        <w:rPr>
          <w:rtl/>
        </w:rPr>
        <w:t>א. הגבעות הנמוכות שממזרח למישור החוף הן ה__________.</w:t>
      </w:r>
    </w:p>
    <w:p>
      <w:pPr>
        <w:bidi/>
        <w:spacing w:before="0" w:after="60"/>
      </w:pPr>
      <w:r>
        <w:rPr>
          <w:rtl/>
        </w:rPr>
        <w:t>ב. הרי יהודה שייכים לאזור ה__________.</w:t>
      </w:r>
    </w:p>
    <w:p>
      <w:pPr>
        <w:bidi/>
        <w:spacing w:before="0" w:after="60"/>
      </w:pPr>
      <w:r>
        <w:rPr>
          <w:rtl/>
        </w:rPr>
        <w:t>ג. ים המלח נמצא בבקעת ה__________.</w:t>
      </w:r>
    </w:p>
    <w:p>
      <w:pPr>
        <w:bidi/>
        <w:spacing w:before="0" w:after="60"/>
      </w:pPr>
      <w:r>
        <w:rPr>
          <w:rtl/>
        </w:rPr>
        <w:t>ד. עמק __________ נמצא בין הרי הגליל להרי שומרון.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שפלה · ב. הר · ג. ירדן · ד. יזרעאל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8553A"/>
        <w:left w:val="single" w:sz="18" w:space="22" w:color="E8553A"/>
        <w:bottom w:val="single" w:sz="18" w:space="22" w:color="E8553A"/>
        <w:right w:val="single" w:sz="18" w:space="22" w:color="E8553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